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noProof/>
          <w:sz w:val="22"/>
          <w:szCs w:val="22"/>
        </w:rPr>
        <w:t>Jočionių</w:t>
      </w:r>
      <w:r w:rsidRPr="008F7FBB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CF629A">
        <w:rPr>
          <w:sz w:val="22"/>
          <w:szCs w:val="22"/>
        </w:rPr>
        <w:t>kovo 3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Pr="008F7FBB">
        <w:rPr>
          <w:b/>
          <w:i/>
          <w:noProof/>
          <w:sz w:val="22"/>
          <w:szCs w:val="22"/>
        </w:rPr>
        <w:t>Jočionių</w:t>
      </w:r>
      <w:r w:rsidRPr="008F7FBB">
        <w:rPr>
          <w:b/>
          <w:i/>
          <w:sz w:val="22"/>
          <w:szCs w:val="22"/>
        </w:rPr>
        <w:t xml:space="preserve"> g. 13, LT-02300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CF629A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CF629A" w:rsidRPr="00CF629A">
        <w:rPr>
          <w:b/>
          <w:i/>
        </w:rPr>
        <w:t>182893</w:t>
      </w:r>
      <w:r w:rsidR="00CF629A" w:rsidRPr="00CF629A">
        <w:rPr>
          <w:b/>
          <w:i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CF629A" w:rsidRDefault="00F84BD6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CF629A" w:rsidRPr="00CF629A">
        <w:rPr>
          <w:b/>
          <w:i/>
        </w:rPr>
        <w:t>Naudoto automobilio veiklos nuomos su techninės priežiūros paslaugomis pirkimas</w:t>
      </w:r>
      <w:r w:rsidR="00467F5E" w:rsidRPr="00CF629A">
        <w:rPr>
          <w:b/>
          <w:i/>
          <w:sz w:val="22"/>
          <w:szCs w:val="22"/>
        </w:rPr>
        <w:t>.</w:t>
      </w:r>
    </w:p>
    <w:p w:rsidR="00096821" w:rsidRPr="00CF629A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CF629A" w:rsidRPr="00CF629A">
        <w:rPr>
          <w:b/>
          <w:i/>
        </w:rPr>
        <w:t>Naudoto automobilio v</w:t>
      </w:r>
      <w:bookmarkStart w:id="0" w:name="_GoBack"/>
      <w:bookmarkEnd w:id="0"/>
      <w:r w:rsidR="00CF629A" w:rsidRPr="00CF629A">
        <w:rPr>
          <w:b/>
          <w:i/>
        </w:rPr>
        <w:t>eiklos nuomos su techninės priežiūros paslaugomis pirkimas</w:t>
      </w:r>
      <w:r w:rsidR="00CF629A" w:rsidRPr="00CF629A">
        <w:rPr>
          <w:b/>
          <w:i/>
          <w:sz w:val="22"/>
          <w:szCs w:val="22"/>
        </w:rPr>
        <w:t>.</w:t>
      </w: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8F7FBB" w:rsidRPr="00CF629A">
        <w:rPr>
          <w:b/>
          <w:i/>
          <w:sz w:val="22"/>
          <w:szCs w:val="22"/>
        </w:rPr>
        <w:t>Prekės.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CF629A" w:rsidRDefault="00F9054B" w:rsidP="00F9054B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CF629A" w:rsidRPr="00CF629A">
        <w:rPr>
          <w:b/>
          <w:i/>
        </w:rPr>
        <w:t>UAB „Swedbank lizingas“</w:t>
      </w:r>
      <w:r w:rsidR="00467F5E" w:rsidRPr="00CF629A">
        <w:rPr>
          <w:b/>
          <w:i/>
          <w:sz w:val="22"/>
          <w:szCs w:val="22"/>
        </w:rPr>
        <w:t xml:space="preserve">, įmonės kodas </w:t>
      </w:r>
      <w:r w:rsidR="00CF629A" w:rsidRPr="00CF629A">
        <w:rPr>
          <w:b/>
          <w:i/>
        </w:rPr>
        <w:t>111568069</w:t>
      </w:r>
      <w:r w:rsidR="00CF629A" w:rsidRPr="00CF629A">
        <w:rPr>
          <w:b/>
          <w:i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CF629A" w:rsidRPr="00CF629A">
        <w:rPr>
          <w:b/>
          <w:i/>
        </w:rPr>
        <w:t>11 421,64</w:t>
      </w:r>
      <w:r w:rsidR="00CF629A" w:rsidRPr="00CF629A">
        <w:rPr>
          <w:b/>
          <w:i/>
        </w:rPr>
        <w:t xml:space="preserve"> </w:t>
      </w:r>
      <w:r w:rsidR="00467F5E" w:rsidRPr="00CF629A">
        <w:rPr>
          <w:b/>
          <w:i/>
          <w:sz w:val="22"/>
          <w:szCs w:val="22"/>
        </w:rPr>
        <w:t>EUR be PVM</w:t>
      </w:r>
      <w:r w:rsidR="00467F5E" w:rsidRPr="00CF629A">
        <w:rPr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CF629A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8F7FBB" w:rsidRPr="00CF629A">
        <w:rPr>
          <w:b/>
          <w:i/>
          <w:sz w:val="22"/>
          <w:szCs w:val="22"/>
        </w:rPr>
        <w:t>2017</w:t>
      </w:r>
      <w:r w:rsidR="00467F5E" w:rsidRPr="00CF629A">
        <w:rPr>
          <w:b/>
          <w:i/>
          <w:sz w:val="22"/>
          <w:szCs w:val="22"/>
        </w:rPr>
        <w:t>-</w:t>
      </w:r>
      <w:r w:rsidR="00CF629A" w:rsidRPr="00CF629A">
        <w:rPr>
          <w:b/>
          <w:i/>
          <w:sz w:val="22"/>
          <w:szCs w:val="22"/>
        </w:rPr>
        <w:t>03</w:t>
      </w:r>
      <w:r w:rsidR="00467F5E" w:rsidRPr="00CF629A">
        <w:rPr>
          <w:b/>
          <w:i/>
          <w:sz w:val="22"/>
          <w:szCs w:val="22"/>
        </w:rPr>
        <w:t>-</w:t>
      </w:r>
      <w:r w:rsidR="00CF629A" w:rsidRPr="00CF629A">
        <w:rPr>
          <w:b/>
          <w:i/>
          <w:sz w:val="22"/>
          <w:szCs w:val="22"/>
        </w:rPr>
        <w:t>03</w:t>
      </w:r>
      <w:r w:rsidR="00467F5E" w:rsidRPr="00CF629A">
        <w:rPr>
          <w:b/>
          <w:i/>
          <w:sz w:val="22"/>
          <w:szCs w:val="22"/>
        </w:rPr>
        <w:t>.</w:t>
      </w:r>
    </w:p>
    <w:sectPr w:rsidR="003061BB" w:rsidRPr="00CF629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CF629A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2</cp:revision>
  <cp:lastPrinted>2012-01-26T12:39:00Z</cp:lastPrinted>
  <dcterms:created xsi:type="dcterms:W3CDTF">2017-03-03T09:31:00Z</dcterms:created>
  <dcterms:modified xsi:type="dcterms:W3CDTF">2017-03-03T09:31:00Z</dcterms:modified>
</cp:coreProperties>
</file>